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6D2" w:rsidRPr="008A1302" w:rsidRDefault="00C256D2" w:rsidP="000D5E7D">
      <w:pPr>
        <w:pStyle w:val="a3"/>
        <w:jc w:val="center"/>
        <w:rPr>
          <w:szCs w:val="26"/>
        </w:rPr>
      </w:pPr>
      <w:r w:rsidRPr="008A1302">
        <w:rPr>
          <w:noProof/>
        </w:rPr>
        <w:drawing>
          <wp:inline distT="0" distB="0" distL="0" distR="0">
            <wp:extent cx="470535" cy="557530"/>
            <wp:effectExtent l="0" t="0" r="571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46A" w:rsidRPr="008A1302" w:rsidRDefault="0064446A" w:rsidP="000D5E7D">
      <w:pPr>
        <w:pStyle w:val="a3"/>
        <w:jc w:val="center"/>
        <w:rPr>
          <w:szCs w:val="26"/>
        </w:rPr>
      </w:pPr>
      <w:r w:rsidRPr="008A1302">
        <w:rPr>
          <w:szCs w:val="26"/>
        </w:rPr>
        <w:t>АДМИНИСТРАЦИЯ ГОРОДА НОРИЛЬСКА</w:t>
      </w:r>
    </w:p>
    <w:p w:rsidR="0064446A" w:rsidRPr="008A1302" w:rsidRDefault="0064446A" w:rsidP="000D5E7D">
      <w:pPr>
        <w:pStyle w:val="a3"/>
        <w:jc w:val="center"/>
        <w:rPr>
          <w:szCs w:val="26"/>
        </w:rPr>
      </w:pPr>
      <w:r w:rsidRPr="008A1302">
        <w:rPr>
          <w:szCs w:val="26"/>
        </w:rPr>
        <w:t>КРАСНОЯРСКОГО КРАЯ</w:t>
      </w:r>
    </w:p>
    <w:p w:rsidR="0064446A" w:rsidRPr="008A1302" w:rsidRDefault="0064446A" w:rsidP="000D5E7D">
      <w:pPr>
        <w:pStyle w:val="a3"/>
        <w:jc w:val="center"/>
        <w:rPr>
          <w:spacing w:val="60"/>
          <w:szCs w:val="26"/>
        </w:rPr>
      </w:pPr>
    </w:p>
    <w:p w:rsidR="0064446A" w:rsidRPr="008A1302" w:rsidRDefault="0064446A" w:rsidP="000D5E7D">
      <w:pPr>
        <w:pStyle w:val="a3"/>
        <w:jc w:val="center"/>
        <w:rPr>
          <w:b/>
          <w:szCs w:val="26"/>
        </w:rPr>
      </w:pPr>
      <w:r w:rsidRPr="008A1302">
        <w:rPr>
          <w:b/>
          <w:szCs w:val="26"/>
        </w:rPr>
        <w:t>ПОСТАНОВЛЕНИЕ</w:t>
      </w:r>
    </w:p>
    <w:p w:rsidR="0064446A" w:rsidRPr="008A1302" w:rsidRDefault="0064446A" w:rsidP="000D5E7D">
      <w:pPr>
        <w:pStyle w:val="a3"/>
        <w:jc w:val="center"/>
        <w:rPr>
          <w:b/>
          <w:szCs w:val="26"/>
        </w:rPr>
      </w:pPr>
    </w:p>
    <w:p w:rsidR="0064446A" w:rsidRPr="008A1302" w:rsidRDefault="00782655" w:rsidP="000D5E7D">
      <w:pPr>
        <w:pStyle w:val="a3"/>
        <w:tabs>
          <w:tab w:val="clear" w:pos="4153"/>
          <w:tab w:val="left" w:pos="3969"/>
          <w:tab w:val="left" w:pos="7513"/>
        </w:tabs>
        <w:rPr>
          <w:szCs w:val="26"/>
        </w:rPr>
      </w:pPr>
      <w:r>
        <w:rPr>
          <w:szCs w:val="26"/>
        </w:rPr>
        <w:t>06.11.2020</w:t>
      </w:r>
      <w:r w:rsidR="00636148" w:rsidRPr="008A1302">
        <w:rPr>
          <w:szCs w:val="26"/>
        </w:rPr>
        <w:tab/>
        <w:t>г. Норильск</w:t>
      </w:r>
      <w:r w:rsidR="00636148" w:rsidRPr="008A1302">
        <w:rPr>
          <w:szCs w:val="26"/>
        </w:rPr>
        <w:tab/>
      </w:r>
      <w:r w:rsidR="00636148" w:rsidRPr="008A1302">
        <w:rPr>
          <w:szCs w:val="26"/>
        </w:rPr>
        <w:tab/>
      </w:r>
      <w:r>
        <w:rPr>
          <w:szCs w:val="26"/>
        </w:rPr>
        <w:tab/>
      </w:r>
      <w:r w:rsidR="0064446A" w:rsidRPr="008A1302">
        <w:rPr>
          <w:szCs w:val="26"/>
        </w:rPr>
        <w:t xml:space="preserve">№ </w:t>
      </w:r>
      <w:r>
        <w:rPr>
          <w:szCs w:val="26"/>
        </w:rPr>
        <w:t>575</w:t>
      </w:r>
    </w:p>
    <w:p w:rsidR="0064446A" w:rsidRPr="008A1302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8A1302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A82B26" w:rsidRDefault="0064446A" w:rsidP="00A82B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8A1302">
        <w:rPr>
          <w:rFonts w:ascii="Times New Roman" w:hAnsi="Times New Roman"/>
          <w:sz w:val="26"/>
          <w:szCs w:val="26"/>
        </w:rPr>
        <w:t>О внесении изменений в постановление Ад</w:t>
      </w:r>
      <w:r w:rsidR="00F81CCF">
        <w:rPr>
          <w:rFonts w:ascii="Times New Roman" w:hAnsi="Times New Roman"/>
          <w:sz w:val="26"/>
          <w:szCs w:val="26"/>
        </w:rPr>
        <w:t xml:space="preserve">министрации города Норильска </w:t>
      </w:r>
      <w:r w:rsidR="00C01D00">
        <w:rPr>
          <w:rFonts w:ascii="Times New Roman" w:hAnsi="Times New Roman"/>
          <w:sz w:val="26"/>
          <w:szCs w:val="26"/>
        </w:rPr>
        <w:t xml:space="preserve">                    </w:t>
      </w:r>
      <w:r w:rsidR="00F81CCF">
        <w:rPr>
          <w:rFonts w:ascii="Times New Roman" w:hAnsi="Times New Roman"/>
          <w:sz w:val="26"/>
          <w:szCs w:val="26"/>
        </w:rPr>
        <w:t xml:space="preserve">от </w:t>
      </w:r>
      <w:r w:rsidR="00A82B26">
        <w:rPr>
          <w:rFonts w:ascii="Times New Roman" w:eastAsiaTheme="minorHAnsi" w:hAnsi="Times New Roman"/>
          <w:sz w:val="26"/>
          <w:szCs w:val="26"/>
          <w:lang w:eastAsia="en-US"/>
        </w:rPr>
        <w:t>30.11.2016 № 574</w:t>
      </w:r>
    </w:p>
    <w:p w:rsidR="0064446A" w:rsidRPr="008A1302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4446A" w:rsidRPr="008A1302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B1383" w:rsidRPr="00C40748" w:rsidRDefault="000B1383" w:rsidP="000D5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0748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9" w:history="1">
        <w:r w:rsidRPr="00C40748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C40748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C40748">
          <w:rPr>
            <w:rFonts w:ascii="Times New Roman" w:hAnsi="Times New Roman"/>
            <w:sz w:val="26"/>
            <w:szCs w:val="26"/>
          </w:rPr>
          <w:t>Порядком</w:t>
        </w:r>
      </w:hyperlink>
      <w:r w:rsidRPr="00C40748">
        <w:rPr>
          <w:rFonts w:ascii="Times New Roman" w:hAnsi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790570" w:rsidRPr="00C40748">
        <w:rPr>
          <w:rFonts w:ascii="Times New Roman" w:hAnsi="Times New Roman"/>
          <w:sz w:val="26"/>
          <w:szCs w:val="26"/>
        </w:rPr>
        <w:t>я город Норильск, утвержденным п</w:t>
      </w:r>
      <w:r w:rsidRPr="00C40748">
        <w:rPr>
          <w:rFonts w:ascii="Times New Roman" w:hAnsi="Times New Roman"/>
          <w:sz w:val="26"/>
          <w:szCs w:val="26"/>
        </w:rPr>
        <w:t>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790570" w:rsidRPr="00C40748">
        <w:rPr>
          <w:rFonts w:ascii="Times New Roman" w:hAnsi="Times New Roman"/>
          <w:sz w:val="26"/>
          <w:szCs w:val="26"/>
        </w:rPr>
        <w:t>,</w:t>
      </w:r>
    </w:p>
    <w:p w:rsidR="0064446A" w:rsidRPr="00C40748" w:rsidRDefault="000B1383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40748">
        <w:rPr>
          <w:rFonts w:ascii="Times New Roman" w:hAnsi="Times New Roman"/>
          <w:spacing w:val="-2"/>
          <w:sz w:val="26"/>
          <w:szCs w:val="26"/>
        </w:rPr>
        <w:t>ПОСТАНОВЛЯЮ:</w:t>
      </w:r>
    </w:p>
    <w:p w:rsidR="0064446A" w:rsidRPr="008A1302" w:rsidRDefault="0064446A" w:rsidP="000D5E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B1383" w:rsidRDefault="000B1383" w:rsidP="00A82B26">
      <w:pPr>
        <w:pStyle w:val="aa"/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8A1302">
        <w:rPr>
          <w:rFonts w:eastAsiaTheme="minorHAnsi"/>
          <w:caps w:val="0"/>
          <w:szCs w:val="26"/>
        </w:rPr>
        <w:t xml:space="preserve">Внести в </w:t>
      </w:r>
      <w:r w:rsidR="00E7745C" w:rsidRPr="008A1302">
        <w:rPr>
          <w:rFonts w:eastAsiaTheme="minorHAnsi"/>
          <w:caps w:val="0"/>
          <w:szCs w:val="26"/>
        </w:rPr>
        <w:t>муниципальную программу «</w:t>
      </w:r>
      <w:r w:rsidR="00A82B26" w:rsidRPr="00A82B26">
        <w:rPr>
          <w:rFonts w:eastAsiaTheme="minorHAnsi"/>
          <w:caps w:val="0"/>
          <w:szCs w:val="26"/>
        </w:rPr>
        <w:t>Развитие физической культуры и спорта</w:t>
      </w:r>
      <w:r w:rsidR="00E7745C" w:rsidRPr="008A1302">
        <w:rPr>
          <w:rFonts w:eastAsiaTheme="minorHAnsi"/>
          <w:caps w:val="0"/>
          <w:szCs w:val="26"/>
        </w:rPr>
        <w:t>», утвержденную постановлением</w:t>
      </w:r>
      <w:r w:rsidRPr="008A1302">
        <w:rPr>
          <w:rFonts w:eastAsiaTheme="minorHAnsi"/>
          <w:caps w:val="0"/>
          <w:szCs w:val="26"/>
        </w:rPr>
        <w:t xml:space="preserve"> Администрации горо</w:t>
      </w:r>
      <w:r w:rsidR="0073537D" w:rsidRPr="008A1302">
        <w:rPr>
          <w:rFonts w:eastAsiaTheme="minorHAnsi"/>
          <w:caps w:val="0"/>
          <w:szCs w:val="26"/>
        </w:rPr>
        <w:t xml:space="preserve">да Норильска от </w:t>
      </w:r>
      <w:r w:rsidR="00A82B26" w:rsidRPr="00A82B26">
        <w:rPr>
          <w:rFonts w:eastAsiaTheme="minorHAnsi"/>
          <w:caps w:val="0"/>
          <w:szCs w:val="26"/>
        </w:rPr>
        <w:t xml:space="preserve">30.11.2016 </w:t>
      </w:r>
      <w:r w:rsidR="00A82B26">
        <w:rPr>
          <w:rFonts w:eastAsiaTheme="minorHAnsi"/>
          <w:caps w:val="0"/>
          <w:szCs w:val="26"/>
        </w:rPr>
        <w:t>№</w:t>
      </w:r>
      <w:r w:rsidR="00A82B26" w:rsidRPr="00A82B26">
        <w:rPr>
          <w:rFonts w:eastAsiaTheme="minorHAnsi"/>
          <w:caps w:val="0"/>
          <w:szCs w:val="26"/>
        </w:rPr>
        <w:t xml:space="preserve"> 574 </w:t>
      </w:r>
      <w:r w:rsidR="0073537D" w:rsidRPr="008A1302">
        <w:rPr>
          <w:rFonts w:eastAsiaTheme="minorHAnsi"/>
          <w:caps w:val="0"/>
          <w:szCs w:val="26"/>
        </w:rPr>
        <w:t>(далее – Программа</w:t>
      </w:r>
      <w:r w:rsidRPr="008A1302">
        <w:rPr>
          <w:rFonts w:eastAsiaTheme="minorHAnsi"/>
          <w:caps w:val="0"/>
          <w:szCs w:val="26"/>
        </w:rPr>
        <w:t>)</w:t>
      </w:r>
      <w:r w:rsidR="00764D47">
        <w:rPr>
          <w:rFonts w:eastAsiaTheme="minorHAnsi"/>
          <w:caps w:val="0"/>
          <w:szCs w:val="26"/>
        </w:rPr>
        <w:t>,</w:t>
      </w:r>
      <w:r w:rsidRPr="008A1302">
        <w:rPr>
          <w:rFonts w:eastAsiaTheme="minorHAnsi"/>
          <w:caps w:val="0"/>
          <w:szCs w:val="26"/>
        </w:rPr>
        <w:t xml:space="preserve"> следующие изменения:</w:t>
      </w:r>
    </w:p>
    <w:p w:rsidR="00F730E2" w:rsidRPr="005057D8" w:rsidRDefault="00F730E2" w:rsidP="00F730E2">
      <w:pPr>
        <w:pStyle w:val="ConsPlusNormal"/>
        <w:numPr>
          <w:ilvl w:val="1"/>
          <w:numId w:val="15"/>
        </w:numPr>
        <w:tabs>
          <w:tab w:val="left" w:pos="0"/>
        </w:tabs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F730E2">
        <w:rPr>
          <w:rFonts w:ascii="Times New Roman" w:eastAsiaTheme="minorHAnsi" w:hAnsi="Times New Roman"/>
          <w:sz w:val="26"/>
          <w:szCs w:val="26"/>
        </w:rPr>
        <w:t xml:space="preserve">В </w:t>
      </w:r>
      <w:r>
        <w:rPr>
          <w:rFonts w:ascii="Times New Roman" w:eastAsiaTheme="minorHAnsi" w:hAnsi="Times New Roman"/>
          <w:sz w:val="26"/>
          <w:szCs w:val="26"/>
        </w:rPr>
        <w:t>паспорте</w:t>
      </w:r>
      <w:r w:rsidRPr="00F730E2">
        <w:rPr>
          <w:rFonts w:ascii="Times New Roman" w:eastAsiaTheme="minorHAnsi" w:hAnsi="Times New Roman"/>
          <w:sz w:val="26"/>
          <w:szCs w:val="26"/>
        </w:rPr>
        <w:t xml:space="preserve"> Программ</w:t>
      </w:r>
      <w:r>
        <w:rPr>
          <w:rFonts w:ascii="Times New Roman" w:eastAsiaTheme="minorHAnsi" w:hAnsi="Times New Roman"/>
          <w:sz w:val="26"/>
          <w:szCs w:val="26"/>
        </w:rPr>
        <w:t>ы</w:t>
      </w:r>
      <w:r w:rsidRPr="00F730E2">
        <w:rPr>
          <w:rFonts w:ascii="Times New Roman" w:eastAsiaTheme="minorHAnsi" w:hAnsi="Times New Roman"/>
          <w:sz w:val="26"/>
          <w:szCs w:val="26"/>
        </w:rPr>
        <w:t xml:space="preserve"> строк</w:t>
      </w:r>
      <w:r w:rsidR="000C4287">
        <w:rPr>
          <w:rFonts w:ascii="Times New Roman" w:eastAsiaTheme="minorHAnsi" w:hAnsi="Times New Roman"/>
          <w:sz w:val="26"/>
          <w:szCs w:val="26"/>
        </w:rPr>
        <w:t>у</w:t>
      </w:r>
      <w:r w:rsidRPr="00F730E2">
        <w:rPr>
          <w:rFonts w:ascii="Times New Roman" w:eastAsiaTheme="minorHAnsi" w:hAnsi="Times New Roman"/>
          <w:sz w:val="26"/>
          <w:szCs w:val="26"/>
        </w:rPr>
        <w:t xml:space="preserve"> «Объемы и источник финансирования МП по годам реализации (тыс. руб.)» </w:t>
      </w:r>
      <w:r w:rsidRPr="005057D8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F730E2" w:rsidRPr="008A1302" w:rsidRDefault="00F730E2" w:rsidP="00F730E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52"/>
        <w:gridCol w:w="6304"/>
      </w:tblGrid>
      <w:tr w:rsidR="00F730E2" w:rsidRPr="008A1302" w:rsidTr="00B32CF7">
        <w:trPr>
          <w:trHeight w:val="3444"/>
        </w:trPr>
        <w:tc>
          <w:tcPr>
            <w:tcW w:w="3052" w:type="dxa"/>
          </w:tcPr>
          <w:p w:rsidR="00F730E2" w:rsidRDefault="00F730E2" w:rsidP="00945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Объемы и источник финансирования МП по годам реализации (тыс. руб.)</w:t>
            </w:r>
          </w:p>
          <w:p w:rsidR="00F730E2" w:rsidRPr="008A1302" w:rsidRDefault="00F730E2" w:rsidP="0094586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04" w:type="dxa"/>
          </w:tcPr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 финансирования всего: 5</w:t>
            </w:r>
            <w:r w:rsidR="00616F8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977</w:t>
            </w:r>
            <w:r w:rsidR="0054621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</w:t>
            </w:r>
            <w:r w:rsidR="008C0CE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</w:t>
            </w:r>
            <w:r w:rsidR="0054621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04,1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руб.,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 том числе по источникам: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</w:t>
            </w:r>
            <w:r w:rsidR="00A6091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3</w:t>
            </w:r>
            <w:r w:rsidR="004F525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</w:t>
            </w:r>
            <w:r w:rsidR="00A6091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</w:t>
            </w:r>
            <w:r w:rsidR="004F525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12 159,9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</w:t>
            </w:r>
            <w:r w:rsidR="00A6091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1</w:t>
            </w:r>
            <w:r w:rsidR="004F525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</w:t>
            </w:r>
            <w:r w:rsidR="00A6091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</w:t>
            </w:r>
            <w:r w:rsidR="004F525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52</w:t>
            </w:r>
            <w:r w:rsidR="008C0CE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</w:t>
            </w:r>
            <w:r w:rsidR="004F525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</w:t>
            </w:r>
            <w:r w:rsidR="0054621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00,2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- 612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644,0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 том числе: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 год всего: 854</w:t>
            </w:r>
            <w:r w:rsidR="00616F8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725,7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172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952,7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590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042,9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внебюджетные средства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91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730,1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2018 год всего: 942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666,2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203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083,3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638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443,0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внебюджетные средства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101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139,9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2019 год всего: 1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024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763,0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210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006,7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707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865,8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внебюджетные средства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106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890,5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 xml:space="preserve">2020 год всего: </w:t>
            </w:r>
            <w:r w:rsidR="001B149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1 0</w:t>
            </w:r>
            <w:r w:rsidR="00A210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</w:t>
            </w:r>
            <w:r w:rsidR="001B149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</w:t>
            </w:r>
            <w:r w:rsidR="0054621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</w:t>
            </w:r>
            <w:r w:rsidR="008C0CE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</w:t>
            </w:r>
            <w:r w:rsidR="0054621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47,2</w:t>
            </w:r>
            <w:r w:rsidR="00B441E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</w:t>
            </w:r>
            <w:r w:rsidR="001B149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="001B149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</w:t>
            </w:r>
            <w:r w:rsidR="00A210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71 204,2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</w:t>
            </w:r>
            <w:r w:rsidR="001B149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="001B149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</w:t>
            </w:r>
            <w:r w:rsidR="00A210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</w:t>
            </w:r>
            <w:r w:rsidR="0054621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</w:t>
            </w:r>
            <w:r w:rsidR="008C0CE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</w:t>
            </w:r>
            <w:r w:rsidR="0054621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48,5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внебюджетные средства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104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294,5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2021 год всего: 1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030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759,8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926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465,3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внебюджетные средства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104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294,5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2022 год всего: 1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032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742,2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928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447,7 тыс. руб.;</w:t>
            </w:r>
          </w:p>
          <w:p w:rsidR="00BF7610" w:rsidRDefault="00BF7610" w:rsidP="00BF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внебюджетные средства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104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294,5 тыс. руб.</w:t>
            </w:r>
          </w:p>
          <w:p w:rsidR="00B32CF7" w:rsidRPr="008A1302" w:rsidRDefault="00BF7610" w:rsidP="00945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 финансирования может меняться при утверждении бюдж</w:t>
            </w:r>
            <w:r w:rsidR="00E535F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ета на очередной финансовый год</w:t>
            </w:r>
          </w:p>
        </w:tc>
      </w:tr>
    </w:tbl>
    <w:p w:rsidR="00F730E2" w:rsidRPr="008A1302" w:rsidRDefault="00F730E2" w:rsidP="00F730E2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lastRenderedPageBreak/>
        <w:t>».</w:t>
      </w:r>
    </w:p>
    <w:p w:rsidR="00067C82" w:rsidRPr="005057D8" w:rsidRDefault="007A2CD0" w:rsidP="005057D8">
      <w:pPr>
        <w:pStyle w:val="ConsPlusNormal"/>
        <w:numPr>
          <w:ilvl w:val="1"/>
          <w:numId w:val="15"/>
        </w:numPr>
        <w:tabs>
          <w:tab w:val="left" w:pos="0"/>
        </w:tabs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057D8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№1 к Программе с</w:t>
      </w:r>
      <w:r w:rsidR="003C6AF6" w:rsidRPr="005057D8">
        <w:rPr>
          <w:rFonts w:ascii="Times New Roman" w:hAnsi="Times New Roman"/>
          <w:sz w:val="26"/>
          <w:szCs w:val="26"/>
        </w:rPr>
        <w:t>трок</w:t>
      </w:r>
      <w:r w:rsidR="000C4287">
        <w:rPr>
          <w:rFonts w:ascii="Times New Roman" w:hAnsi="Times New Roman"/>
          <w:sz w:val="26"/>
          <w:szCs w:val="26"/>
        </w:rPr>
        <w:t>у</w:t>
      </w:r>
      <w:r w:rsidR="00072F12" w:rsidRPr="005057D8">
        <w:rPr>
          <w:rFonts w:ascii="Times New Roman" w:hAnsi="Times New Roman"/>
          <w:sz w:val="26"/>
          <w:szCs w:val="26"/>
        </w:rPr>
        <w:t xml:space="preserve"> </w:t>
      </w:r>
      <w:r w:rsidR="00067C82" w:rsidRPr="005057D8">
        <w:rPr>
          <w:rFonts w:ascii="Times New Roman" w:hAnsi="Times New Roman"/>
          <w:sz w:val="26"/>
          <w:szCs w:val="26"/>
        </w:rPr>
        <w:t>«</w:t>
      </w:r>
      <w:r w:rsidR="005057D8" w:rsidRPr="005057D8">
        <w:rPr>
          <w:rFonts w:ascii="Times New Roman" w:hAnsi="Times New Roman"/>
          <w:sz w:val="26"/>
          <w:szCs w:val="26"/>
        </w:rPr>
        <w:t>Объемы и источник финансирования подпрограммы МП по годам реализации (тыс. руб.)</w:t>
      </w:r>
      <w:r w:rsidR="00067C82" w:rsidRPr="005057D8">
        <w:rPr>
          <w:rFonts w:ascii="Times New Roman" w:hAnsi="Times New Roman"/>
          <w:sz w:val="26"/>
          <w:szCs w:val="26"/>
        </w:rPr>
        <w:t>»</w:t>
      </w:r>
      <w:r w:rsidR="006A2599" w:rsidRPr="005057D8">
        <w:rPr>
          <w:rFonts w:ascii="Times New Roman" w:hAnsi="Times New Roman"/>
          <w:sz w:val="26"/>
          <w:szCs w:val="26"/>
        </w:rPr>
        <w:t xml:space="preserve"> </w:t>
      </w:r>
      <w:r w:rsidR="00FF0BF3" w:rsidRPr="005057D8">
        <w:rPr>
          <w:rFonts w:ascii="Times New Roman" w:eastAsiaTheme="minorHAnsi" w:hAnsi="Times New Roman"/>
          <w:sz w:val="26"/>
          <w:szCs w:val="26"/>
        </w:rPr>
        <w:t xml:space="preserve">паспорта подпрограммы </w:t>
      </w:r>
      <w:r w:rsidR="00FF0BF3" w:rsidRPr="005057D8">
        <w:rPr>
          <w:rFonts w:ascii="Times New Roman" w:hAnsi="Times New Roman"/>
          <w:sz w:val="26"/>
          <w:szCs w:val="26"/>
        </w:rPr>
        <w:t>«</w:t>
      </w:r>
      <w:r w:rsidR="005057D8">
        <w:rPr>
          <w:rFonts w:ascii="Times New Roman" w:hAnsi="Times New Roman"/>
          <w:sz w:val="26"/>
          <w:szCs w:val="26"/>
        </w:rPr>
        <w:t>Развитие массовой физической культуры</w:t>
      </w:r>
      <w:r w:rsidR="00C66132">
        <w:rPr>
          <w:rFonts w:ascii="Times New Roman" w:hAnsi="Times New Roman"/>
          <w:sz w:val="26"/>
          <w:szCs w:val="26"/>
        </w:rPr>
        <w:t xml:space="preserve"> и спорта</w:t>
      </w:r>
      <w:r w:rsidR="00FF0BF3" w:rsidRPr="005057D8">
        <w:rPr>
          <w:rFonts w:ascii="Times New Roman" w:hAnsi="Times New Roman"/>
          <w:sz w:val="26"/>
          <w:szCs w:val="26"/>
        </w:rPr>
        <w:t xml:space="preserve">» </w:t>
      </w:r>
      <w:r w:rsidR="007F78BC" w:rsidRPr="005057D8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851BB4" w:rsidRPr="008A1302" w:rsidRDefault="00EC7652" w:rsidP="005057D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52"/>
        <w:gridCol w:w="6304"/>
      </w:tblGrid>
      <w:tr w:rsidR="00930B0D" w:rsidRPr="008A1302" w:rsidTr="00B32CF7">
        <w:trPr>
          <w:trHeight w:val="8598"/>
        </w:trPr>
        <w:tc>
          <w:tcPr>
            <w:tcW w:w="3052" w:type="dxa"/>
          </w:tcPr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Объемы и источник финансирования подпрограммы МП по годам реализации (тыс. руб.)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04" w:type="dxa"/>
          </w:tcPr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Объем финансирования всего: </w:t>
            </w:r>
            <w:r w:rsidR="003C60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</w:t>
            </w:r>
            <w:r w:rsidR="005A31E0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</w:t>
            </w:r>
            <w:r w:rsidR="003C60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80</w:t>
            </w:r>
            <w:r w:rsidR="005A31E0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8</w:t>
            </w:r>
            <w:r w:rsidR="005C0C1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</w:t>
            </w:r>
            <w:r w:rsidR="005A31E0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</w:t>
            </w:r>
            <w:r w:rsidR="005C0C1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00,</w:t>
            </w:r>
            <w:r w:rsidR="006A6D2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- </w:t>
            </w:r>
            <w:r w:rsidR="003C60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</w:t>
            </w:r>
            <w:r w:rsidR="005325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</w:t>
            </w:r>
            <w:r w:rsidR="003C60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</w:t>
            </w:r>
            <w:r w:rsidR="005A31E0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</w:t>
            </w:r>
            <w:r w:rsidR="005325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1 883,8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</w:t>
            </w:r>
            <w:r w:rsidR="003C60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69</w:t>
            </w:r>
            <w:r w:rsidR="005325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</w:t>
            </w:r>
            <w:r w:rsidR="005C0C1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</w:t>
            </w:r>
            <w:r w:rsidR="005325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8</w:t>
            </w:r>
            <w:r w:rsidR="005C0C1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72,3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внебюджетные средства </w:t>
            </w:r>
            <w:r w:rsidR="003C60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424</w:t>
            </w:r>
            <w:r w:rsidR="003C60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644,0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 том числе: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 год всего: 406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658,4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132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093,0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212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835,3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внебюджетные средства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61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730,1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2018 год всего: 452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649,2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158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389,3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223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120,0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внебюджетные средства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71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139,9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2019 год всего: 479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513,6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160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547,6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244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075,5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внебюджетные средства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74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890,5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2020 год всего: </w:t>
            </w:r>
            <w:r w:rsidR="003C60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</w:t>
            </w:r>
            <w:r w:rsidR="0040333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10</w:t>
            </w:r>
            <w:r w:rsidR="005C0C1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</w:t>
            </w:r>
            <w:r w:rsidR="0040333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</w:t>
            </w:r>
            <w:r w:rsidR="005C0C1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36,7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</w:t>
            </w:r>
            <w:r w:rsidR="003C60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="003C60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42</w:t>
            </w:r>
            <w:r w:rsidR="002E015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6 000,7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</w:t>
            </w:r>
            <w:r w:rsidR="002E015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1</w:t>
            </w:r>
            <w:r w:rsidR="002E015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</w:t>
            </w:r>
            <w:r w:rsidR="005C0C1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</w:t>
            </w:r>
            <w:r w:rsidR="002E015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8</w:t>
            </w:r>
            <w:r w:rsidR="005C0C1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41,5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внебюджетные средства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72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294,5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2021 год всего: 478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279,1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405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984,6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внебюджетные средства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72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294,5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2022 год всего: 481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163,1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408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868,6 тыс. руб.;</w:t>
            </w:r>
          </w:p>
          <w:p w:rsidR="005057D8" w:rsidRDefault="005057D8" w:rsidP="00505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внебюджетные средства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72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294,5 тыс. руб.</w:t>
            </w:r>
          </w:p>
          <w:p w:rsidR="009F7815" w:rsidRPr="008A1302" w:rsidRDefault="005057D8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EF1A8E" w:rsidRPr="008A1302" w:rsidRDefault="00EF1A8E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lastRenderedPageBreak/>
        <w:t>».</w:t>
      </w:r>
    </w:p>
    <w:p w:rsidR="00AF2017" w:rsidRPr="008A1302" w:rsidRDefault="0046208C" w:rsidP="00F90AF9">
      <w:pPr>
        <w:pStyle w:val="ConsPlusNormal"/>
        <w:numPr>
          <w:ilvl w:val="1"/>
          <w:numId w:val="15"/>
        </w:numPr>
        <w:tabs>
          <w:tab w:val="left" w:pos="0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B5610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AC2A37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Pr="00DB561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</w:t>
      </w:r>
      <w:r w:rsidR="007A2CD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</w:t>
      </w:r>
      <w:r w:rsidR="00AF2017" w:rsidRPr="00F90AF9">
        <w:rPr>
          <w:rFonts w:ascii="Times New Roman" w:eastAsiaTheme="minorHAnsi" w:hAnsi="Times New Roman" w:cs="Times New Roman"/>
          <w:sz w:val="26"/>
          <w:szCs w:val="26"/>
          <w:lang w:eastAsia="en-US"/>
        </w:rPr>
        <w:t>трок</w:t>
      </w:r>
      <w:r w:rsidR="000C4287">
        <w:rPr>
          <w:rFonts w:ascii="Times New Roman" w:eastAsiaTheme="minorHAnsi" w:hAnsi="Times New Roman" w:cs="Times New Roman"/>
          <w:sz w:val="26"/>
          <w:szCs w:val="26"/>
          <w:lang w:eastAsia="en-US"/>
        </w:rPr>
        <w:t>у</w:t>
      </w:r>
      <w:r w:rsidR="00AD5B65" w:rsidRPr="00F90AF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«</w:t>
      </w:r>
      <w:r w:rsidR="00AC2A37" w:rsidRPr="00F90AF9">
        <w:rPr>
          <w:rFonts w:ascii="Times New Roman" w:eastAsiaTheme="minorHAnsi" w:hAnsi="Times New Roman" w:cs="Times New Roman"/>
          <w:sz w:val="26"/>
          <w:szCs w:val="26"/>
          <w:lang w:eastAsia="en-US"/>
        </w:rPr>
        <w:t>Объемы и источники финансирования подпрограммы МП по годам реализации (тыс. руб.)</w:t>
      </w:r>
      <w:r w:rsidR="00AD5B65" w:rsidRPr="00F90AF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», </w:t>
      </w:r>
      <w:r w:rsidR="00AD5B65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паспорта подпрограммы </w:t>
      </w:r>
      <w:r w:rsidR="00062ED9" w:rsidRPr="00F90AF9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="00AC2A37" w:rsidRPr="00F90AF9">
        <w:rPr>
          <w:rFonts w:ascii="Times New Roman" w:eastAsiaTheme="minorHAnsi" w:hAnsi="Times New Roman" w:cs="Times New Roman"/>
          <w:sz w:val="26"/>
          <w:szCs w:val="26"/>
          <w:lang w:eastAsia="en-US"/>
        </w:rPr>
        <w:t>Развитие детско-юношеского спорта и системы спортивной подготовки</w:t>
      </w:r>
      <w:r w:rsidR="00062ED9" w:rsidRPr="00F90AF9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072F12" w:rsidRPr="00F90AF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F2017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изложить в следующей редакции:</w:t>
      </w:r>
    </w:p>
    <w:p w:rsidR="00AF2017" w:rsidRPr="008A1302" w:rsidRDefault="00AF2017" w:rsidP="000D5E7D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5103"/>
      </w:tblGrid>
      <w:tr w:rsidR="00930B0D" w:rsidRPr="008A1302" w:rsidTr="00B32CF7">
        <w:trPr>
          <w:trHeight w:val="6744"/>
        </w:trPr>
        <w:tc>
          <w:tcPr>
            <w:tcW w:w="4253" w:type="dxa"/>
          </w:tcPr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Объемы и источники финансирования подпрограммы МП по годам реализации (тыс. руб.)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Объем финансирования всего: </w:t>
            </w:r>
            <w:r w:rsidR="001D526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</w:t>
            </w:r>
            <w:r w:rsidR="002E015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</w:t>
            </w:r>
            <w:r w:rsidR="001D526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29</w:t>
            </w:r>
            <w:r w:rsidR="002E015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5 157,6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</w:t>
            </w:r>
            <w:r w:rsidR="001D526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="001D526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</w:t>
            </w:r>
            <w:r w:rsidR="002E015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</w:t>
            </w:r>
            <w:r w:rsidR="001D526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</w:t>
            </w:r>
            <w:r w:rsidR="002E015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80 307,1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</w:t>
            </w:r>
            <w:r w:rsidR="001D526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="001D526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</w:t>
            </w:r>
            <w:r w:rsidR="002E015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</w:t>
            </w:r>
            <w:r w:rsidR="001D526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0</w:t>
            </w:r>
            <w:r w:rsidR="002E015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14 850,5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 том числе:</w:t>
            </w:r>
          </w:p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 год всего: 331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531,7 тыс. руб.;</w:t>
            </w:r>
          </w:p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26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446,5 тыс. руб.;</w:t>
            </w:r>
          </w:p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305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085,2 тыс. руб.;</w:t>
            </w:r>
          </w:p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2018 год всего: 369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487,8 тыс. руб.;</w:t>
            </w:r>
          </w:p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31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323,5 тыс. руб.;</w:t>
            </w:r>
          </w:p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338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164,3 тыс. руб.;</w:t>
            </w:r>
          </w:p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2019 год всего: 398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921,7 тыс. руб.;</w:t>
            </w:r>
          </w:p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30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715,5 тыс. руб.;</w:t>
            </w:r>
          </w:p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368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206,2 тыс. руб.;</w:t>
            </w:r>
          </w:p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2020 год всего: </w:t>
            </w:r>
            <w:r w:rsidR="001D526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40</w:t>
            </w:r>
            <w:r w:rsidR="004006B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="004006B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950,6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</w:t>
            </w:r>
            <w:r w:rsidR="001D526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="001D526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40</w:t>
            </w:r>
            <w:r w:rsidR="004006B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6 555,8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1D526D" w:rsidRDefault="001D526D" w:rsidP="001D52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</w:t>
            </w:r>
            <w:r w:rsidR="00727E5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="004006B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3 394,8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2021 год всего: 391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816,9 тыс. руб.;</w:t>
            </w:r>
          </w:p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391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816,9 тыс. руб.;</w:t>
            </w:r>
          </w:p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2022 год всего: 393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448,9 тыс. руб.;</w:t>
            </w:r>
          </w:p>
          <w:p w:rsid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393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448,9 тыс. руб.</w:t>
            </w:r>
          </w:p>
          <w:p w:rsidR="0018462B" w:rsidRPr="00AC2A37" w:rsidRDefault="00AC2A37" w:rsidP="00AC2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AF2017" w:rsidRPr="008A1302" w:rsidRDefault="00AF2017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727E5D" w:rsidRPr="008A1302" w:rsidRDefault="00727E5D" w:rsidP="00F90AF9">
      <w:pPr>
        <w:pStyle w:val="ConsPlusNormal"/>
        <w:numPr>
          <w:ilvl w:val="1"/>
          <w:numId w:val="15"/>
        </w:numPr>
        <w:tabs>
          <w:tab w:val="left" w:pos="0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B5610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C01D00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Pr="00DB561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</w:t>
      </w:r>
      <w:r w:rsidRPr="00F90AF9">
        <w:rPr>
          <w:rFonts w:ascii="Times New Roman" w:eastAsiaTheme="minorHAnsi" w:hAnsi="Times New Roman" w:cs="Times New Roman"/>
          <w:sz w:val="26"/>
          <w:szCs w:val="26"/>
          <w:lang w:eastAsia="en-US"/>
        </w:rPr>
        <w:t>трок</w:t>
      </w:r>
      <w:r w:rsidR="000C4287">
        <w:rPr>
          <w:rFonts w:ascii="Times New Roman" w:eastAsiaTheme="minorHAnsi" w:hAnsi="Times New Roman" w:cs="Times New Roman"/>
          <w:sz w:val="26"/>
          <w:szCs w:val="26"/>
          <w:lang w:eastAsia="en-US"/>
        </w:rPr>
        <w:t>у</w:t>
      </w:r>
      <w:r w:rsidRPr="00F90AF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«Объемы и источники финансирования подпрограммы МП по годам реализации (тыс. руб.)», </w:t>
      </w:r>
      <w:r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паспорта подпрограммы </w:t>
      </w:r>
      <w:r w:rsidRPr="00F90AF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«Обеспечение условий реализации муниципальной программы и прочие мероприятия» </w:t>
      </w:r>
      <w:r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изложить в следующей редакции:</w:t>
      </w:r>
    </w:p>
    <w:p w:rsidR="00727E5D" w:rsidRPr="008A1302" w:rsidRDefault="00727E5D" w:rsidP="00727E5D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5103"/>
      </w:tblGrid>
      <w:tr w:rsidR="00727E5D" w:rsidRPr="008A1302" w:rsidTr="00660892">
        <w:tc>
          <w:tcPr>
            <w:tcW w:w="4253" w:type="dxa"/>
          </w:tcPr>
          <w:p w:rsidR="00727E5D" w:rsidRPr="008A1302" w:rsidRDefault="00727E5D" w:rsidP="00B32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5103" w:type="dxa"/>
          </w:tcPr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 финансирования всего: 87</w:t>
            </w:r>
            <w:r w:rsidR="006E36F0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</w:t>
            </w:r>
            <w:r w:rsidR="0031653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</w:t>
            </w:r>
            <w:r w:rsidR="006E36F0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</w:t>
            </w:r>
            <w:r w:rsidR="0031653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46,4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439</w:t>
            </w:r>
            <w:r w:rsidR="006E36F0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</w:t>
            </w:r>
            <w:r w:rsidR="009D5BC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</w:t>
            </w:r>
            <w:r w:rsidR="006E36F0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69,0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24</w:t>
            </w:r>
            <w:r w:rsidR="009D5BC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</w:t>
            </w:r>
            <w:r w:rsidR="0031653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777,4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внебюджетные средства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188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000,0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 том числе: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 год всего: 116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535,6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14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413,2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72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122,4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внебюджетные средства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30000,0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>2018 год всего: 120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529,2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13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370,5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77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158,7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внебюджетные средства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30000,0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2019 год всего: 146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327,7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18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743,6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95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584,1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внебюджетные средства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32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000,0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2020 год всего: 17</w:t>
            </w:r>
            <w:r w:rsidR="006B62A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</w:t>
            </w:r>
            <w:r w:rsidR="0031653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</w:t>
            </w:r>
            <w:r w:rsidR="008C0CE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</w:t>
            </w:r>
            <w:r w:rsidR="0031653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59,9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B32CF7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138</w:t>
            </w:r>
            <w:r w:rsidR="006B62A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647,7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</w:t>
            </w:r>
            <w:r w:rsidR="006B62A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="008C0CE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</w:t>
            </w:r>
            <w:r w:rsidR="0031653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12,2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- 32000,0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2021 год всего: 160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663,8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128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663,8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- 32000,0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2022 год всего: 158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130,2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126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130,2 тыс. руб.;</w:t>
            </w:r>
          </w:p>
          <w:p w:rsidR="00727E5D" w:rsidRDefault="00727E5D" w:rsidP="0072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внебюджетные средства 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32</w:t>
            </w:r>
            <w:r w:rsidR="00BE76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000,0 тыс. руб.</w:t>
            </w:r>
          </w:p>
          <w:p w:rsidR="00727E5D" w:rsidRPr="00AC2A37" w:rsidRDefault="00727E5D" w:rsidP="00EF6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727E5D" w:rsidRPr="008A1302" w:rsidRDefault="00727E5D" w:rsidP="00727E5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lastRenderedPageBreak/>
        <w:t>».</w:t>
      </w:r>
    </w:p>
    <w:p w:rsidR="001C7C78" w:rsidRDefault="001C7C78" w:rsidP="00F90AF9">
      <w:pPr>
        <w:pStyle w:val="ConsPlusNormal"/>
        <w:numPr>
          <w:ilvl w:val="1"/>
          <w:numId w:val="15"/>
        </w:numPr>
        <w:tabs>
          <w:tab w:val="left" w:pos="0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Приложение № </w:t>
      </w:r>
      <w:r w:rsidR="00A15B90"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 согласно приложению </w:t>
      </w:r>
      <w:r w:rsidR="0087702A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="00891DF1">
        <w:rPr>
          <w:rFonts w:ascii="Times New Roman" w:eastAsiaTheme="minorHAnsi" w:hAnsi="Times New Roman" w:cs="Times New Roman"/>
          <w:sz w:val="26"/>
          <w:szCs w:val="26"/>
          <w:lang w:eastAsia="en-US"/>
        </w:rPr>
        <w:t>1</w:t>
      </w:r>
      <w:r w:rsidR="0087702A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к настоящему постановлению.</w:t>
      </w:r>
    </w:p>
    <w:p w:rsidR="000B1383" w:rsidRDefault="001049E3" w:rsidP="000D5E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0B1383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0B1383" w:rsidRPr="008A1302">
        <w:rPr>
          <w:rFonts w:ascii="Times New Roman" w:eastAsia="Calibri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0B1383" w:rsidRPr="008A1302">
        <w:rPr>
          <w:rFonts w:ascii="Times New Roman" w:hAnsi="Times New Roman" w:cs="Times New Roman"/>
          <w:sz w:val="26"/>
          <w:szCs w:val="26"/>
        </w:rPr>
        <w:t>.</w:t>
      </w:r>
    </w:p>
    <w:p w:rsidR="003D2EE6" w:rsidRDefault="003D2EE6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D5D35" w:rsidRPr="008A1302" w:rsidRDefault="00AD5D35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C7F40" w:rsidRPr="008A1302" w:rsidRDefault="00EC7F40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A3671" w:rsidRPr="007A60E8" w:rsidRDefault="007A3671" w:rsidP="007A3671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eastAsia="Calibri" w:hAnsi="Times New Roman"/>
          <w:sz w:val="26"/>
          <w:szCs w:val="26"/>
          <w:lang w:eastAsia="en-US"/>
        </w:rPr>
      </w:pPr>
      <w:r w:rsidRPr="007A60E8">
        <w:rPr>
          <w:rFonts w:ascii="Times New Roman" w:eastAsia="Calibri" w:hAnsi="Times New Roman"/>
          <w:sz w:val="26"/>
          <w:szCs w:val="26"/>
          <w:lang w:eastAsia="en-US"/>
        </w:rPr>
        <w:t xml:space="preserve">Исполняющий полномочия </w:t>
      </w:r>
    </w:p>
    <w:p w:rsidR="007A3671" w:rsidRPr="007A60E8" w:rsidRDefault="007A3671" w:rsidP="007A3671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eastAsia="Calibri" w:hAnsi="Times New Roman"/>
          <w:lang w:eastAsia="en-US"/>
        </w:rPr>
      </w:pPr>
      <w:r w:rsidRPr="007A60E8">
        <w:rPr>
          <w:rFonts w:ascii="Times New Roman" w:eastAsia="Calibri" w:hAnsi="Times New Roman"/>
          <w:sz w:val="26"/>
          <w:szCs w:val="26"/>
          <w:lang w:eastAsia="en-US"/>
        </w:rPr>
        <w:t>Главы города Норильска</w:t>
      </w:r>
      <w:r w:rsidRPr="007A60E8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7A60E8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7A60E8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7A60E8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7A60E8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7A60E8">
        <w:rPr>
          <w:rFonts w:ascii="Times New Roman" w:eastAsia="Calibri" w:hAnsi="Times New Roman"/>
          <w:sz w:val="26"/>
          <w:szCs w:val="26"/>
          <w:lang w:eastAsia="en-US"/>
        </w:rPr>
        <w:tab/>
        <w:t xml:space="preserve">    </w:t>
      </w:r>
      <w:r w:rsidRPr="007A60E8">
        <w:rPr>
          <w:rFonts w:ascii="Times New Roman" w:eastAsia="Calibri" w:hAnsi="Times New Roman"/>
          <w:sz w:val="26"/>
          <w:szCs w:val="26"/>
          <w:lang w:eastAsia="en-US"/>
        </w:rPr>
        <w:tab/>
        <w:t xml:space="preserve">   </w:t>
      </w:r>
      <w:r>
        <w:rPr>
          <w:rFonts w:ascii="Times New Roman" w:eastAsia="Calibri" w:hAnsi="Times New Roman"/>
          <w:sz w:val="26"/>
          <w:szCs w:val="26"/>
          <w:lang w:eastAsia="en-US"/>
        </w:rPr>
        <w:t xml:space="preserve">     </w:t>
      </w:r>
      <w:r w:rsidRPr="007A60E8">
        <w:rPr>
          <w:rFonts w:ascii="Times New Roman" w:eastAsia="Calibri" w:hAnsi="Times New Roman"/>
          <w:sz w:val="26"/>
          <w:szCs w:val="26"/>
          <w:lang w:eastAsia="en-US"/>
        </w:rPr>
        <w:t xml:space="preserve"> Н.А. Тимофеев</w:t>
      </w:r>
    </w:p>
    <w:p w:rsidR="00F80D7A" w:rsidRDefault="00F80D7A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60892" w:rsidRDefault="00660892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60892" w:rsidRDefault="00660892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60892" w:rsidRDefault="00660892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60892" w:rsidRDefault="00660892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60892" w:rsidRDefault="00660892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60892" w:rsidRDefault="00660892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60892" w:rsidRDefault="00660892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A3671" w:rsidRDefault="007A3671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60892" w:rsidRDefault="00660892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C7F40" w:rsidRPr="00EC7F40" w:rsidRDefault="00EC7F40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sectPr w:rsidR="00EC7F40" w:rsidRPr="00EC7F40" w:rsidSect="00B32CF7">
      <w:pgSz w:w="11905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737" w:rsidRDefault="00D95737" w:rsidP="001263A7">
      <w:pPr>
        <w:spacing w:after="0" w:line="240" w:lineRule="auto"/>
      </w:pPr>
      <w:r>
        <w:separator/>
      </w:r>
    </w:p>
  </w:endnote>
  <w:endnote w:type="continuationSeparator" w:id="0">
    <w:p w:rsidR="00D95737" w:rsidRDefault="00D95737" w:rsidP="00126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737" w:rsidRDefault="00D95737" w:rsidP="001263A7">
      <w:pPr>
        <w:spacing w:after="0" w:line="240" w:lineRule="auto"/>
      </w:pPr>
      <w:r>
        <w:separator/>
      </w:r>
    </w:p>
  </w:footnote>
  <w:footnote w:type="continuationSeparator" w:id="0">
    <w:p w:rsidR="00D95737" w:rsidRDefault="00D95737" w:rsidP="00126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C24BE"/>
    <w:multiLevelType w:val="multilevel"/>
    <w:tmpl w:val="7CC2A22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1" w15:restartNumberingAfterBreak="0">
    <w:nsid w:val="111C121A"/>
    <w:multiLevelType w:val="multilevel"/>
    <w:tmpl w:val="63820E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1977A43"/>
    <w:multiLevelType w:val="multilevel"/>
    <w:tmpl w:val="6F1AA8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C5E6A25"/>
    <w:multiLevelType w:val="multilevel"/>
    <w:tmpl w:val="B5E6D004"/>
    <w:lvl w:ilvl="0">
      <w:start w:val="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4" w15:restartNumberingAfterBreak="0">
    <w:nsid w:val="1E170A71"/>
    <w:multiLevelType w:val="multilevel"/>
    <w:tmpl w:val="7766FA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20C5B91"/>
    <w:multiLevelType w:val="multilevel"/>
    <w:tmpl w:val="FDDA3954"/>
    <w:lvl w:ilvl="0">
      <w:start w:val="1"/>
      <w:numFmt w:val="decimal"/>
      <w:lvlText w:val="%1."/>
      <w:lvlJc w:val="left"/>
      <w:pPr>
        <w:ind w:left="189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31955398"/>
    <w:multiLevelType w:val="multilevel"/>
    <w:tmpl w:val="61E634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8C759FA"/>
    <w:multiLevelType w:val="multilevel"/>
    <w:tmpl w:val="07B6488A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45EA7731"/>
    <w:multiLevelType w:val="multilevel"/>
    <w:tmpl w:val="E506B7A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" w15:restartNumberingAfterBreak="0">
    <w:nsid w:val="5CEB679F"/>
    <w:multiLevelType w:val="multilevel"/>
    <w:tmpl w:val="F54046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61C33C3D"/>
    <w:multiLevelType w:val="multilevel"/>
    <w:tmpl w:val="3C4693F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6B1421CB"/>
    <w:multiLevelType w:val="multilevel"/>
    <w:tmpl w:val="5AAC0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6FE02D52"/>
    <w:multiLevelType w:val="hybridMultilevel"/>
    <w:tmpl w:val="A976C5CC"/>
    <w:lvl w:ilvl="0" w:tplc="92EE59F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CAB122A"/>
    <w:multiLevelType w:val="multilevel"/>
    <w:tmpl w:val="EC181D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7F7634F1"/>
    <w:multiLevelType w:val="multilevel"/>
    <w:tmpl w:val="985A63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13"/>
  </w:num>
  <w:num w:numId="3">
    <w:abstractNumId w:val="9"/>
  </w:num>
  <w:num w:numId="4">
    <w:abstractNumId w:val="1"/>
  </w:num>
  <w:num w:numId="5">
    <w:abstractNumId w:val="11"/>
  </w:num>
  <w:num w:numId="6">
    <w:abstractNumId w:val="4"/>
  </w:num>
  <w:num w:numId="7">
    <w:abstractNumId w:val="14"/>
  </w:num>
  <w:num w:numId="8">
    <w:abstractNumId w:val="8"/>
  </w:num>
  <w:num w:numId="9">
    <w:abstractNumId w:val="10"/>
  </w:num>
  <w:num w:numId="10">
    <w:abstractNumId w:val="0"/>
  </w:num>
  <w:num w:numId="11">
    <w:abstractNumId w:val="7"/>
  </w:num>
  <w:num w:numId="12">
    <w:abstractNumId w:val="6"/>
  </w:num>
  <w:num w:numId="13">
    <w:abstractNumId w:val="2"/>
  </w:num>
  <w:num w:numId="14">
    <w:abstractNumId w:val="1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97"/>
    <w:rsid w:val="00007A3C"/>
    <w:rsid w:val="00010006"/>
    <w:rsid w:val="00015D35"/>
    <w:rsid w:val="0001624A"/>
    <w:rsid w:val="00016FB5"/>
    <w:rsid w:val="00021D94"/>
    <w:rsid w:val="00023B1F"/>
    <w:rsid w:val="00025496"/>
    <w:rsid w:val="00026573"/>
    <w:rsid w:val="000269A0"/>
    <w:rsid w:val="00035113"/>
    <w:rsid w:val="000474CE"/>
    <w:rsid w:val="00053770"/>
    <w:rsid w:val="00055506"/>
    <w:rsid w:val="00060274"/>
    <w:rsid w:val="00062ED9"/>
    <w:rsid w:val="00067C82"/>
    <w:rsid w:val="00072646"/>
    <w:rsid w:val="00072F12"/>
    <w:rsid w:val="00073422"/>
    <w:rsid w:val="000739C5"/>
    <w:rsid w:val="00074480"/>
    <w:rsid w:val="000763DF"/>
    <w:rsid w:val="000837F6"/>
    <w:rsid w:val="00083F01"/>
    <w:rsid w:val="000842E9"/>
    <w:rsid w:val="00084336"/>
    <w:rsid w:val="000902E6"/>
    <w:rsid w:val="00093827"/>
    <w:rsid w:val="0009597C"/>
    <w:rsid w:val="000A154B"/>
    <w:rsid w:val="000A35BD"/>
    <w:rsid w:val="000A6061"/>
    <w:rsid w:val="000B0174"/>
    <w:rsid w:val="000B1383"/>
    <w:rsid w:val="000B214F"/>
    <w:rsid w:val="000B3B06"/>
    <w:rsid w:val="000B4539"/>
    <w:rsid w:val="000B59DB"/>
    <w:rsid w:val="000C4287"/>
    <w:rsid w:val="000C62A5"/>
    <w:rsid w:val="000C7609"/>
    <w:rsid w:val="000D0693"/>
    <w:rsid w:val="000D5E7D"/>
    <w:rsid w:val="000D7331"/>
    <w:rsid w:val="000D7716"/>
    <w:rsid w:val="000E4B27"/>
    <w:rsid w:val="000E5E5E"/>
    <w:rsid w:val="000E66C5"/>
    <w:rsid w:val="00102581"/>
    <w:rsid w:val="00102DAB"/>
    <w:rsid w:val="001049E3"/>
    <w:rsid w:val="001107BF"/>
    <w:rsid w:val="0011677F"/>
    <w:rsid w:val="00117125"/>
    <w:rsid w:val="00124202"/>
    <w:rsid w:val="0012636B"/>
    <w:rsid w:val="001263A7"/>
    <w:rsid w:val="00135373"/>
    <w:rsid w:val="00137B59"/>
    <w:rsid w:val="0014285D"/>
    <w:rsid w:val="00147CFC"/>
    <w:rsid w:val="0015212F"/>
    <w:rsid w:val="001608A8"/>
    <w:rsid w:val="00162FD8"/>
    <w:rsid w:val="00172B25"/>
    <w:rsid w:val="00173F3B"/>
    <w:rsid w:val="00180573"/>
    <w:rsid w:val="00180AB1"/>
    <w:rsid w:val="001826B8"/>
    <w:rsid w:val="0018462B"/>
    <w:rsid w:val="0018481D"/>
    <w:rsid w:val="00185ED2"/>
    <w:rsid w:val="00186429"/>
    <w:rsid w:val="00186C78"/>
    <w:rsid w:val="00187EF2"/>
    <w:rsid w:val="00193829"/>
    <w:rsid w:val="00196544"/>
    <w:rsid w:val="001975BE"/>
    <w:rsid w:val="001A2C4C"/>
    <w:rsid w:val="001B1493"/>
    <w:rsid w:val="001B200C"/>
    <w:rsid w:val="001B4A4C"/>
    <w:rsid w:val="001B58C6"/>
    <w:rsid w:val="001B675B"/>
    <w:rsid w:val="001C2464"/>
    <w:rsid w:val="001C789D"/>
    <w:rsid w:val="001C7C78"/>
    <w:rsid w:val="001D0285"/>
    <w:rsid w:val="001D05BA"/>
    <w:rsid w:val="001D1351"/>
    <w:rsid w:val="001D4CB7"/>
    <w:rsid w:val="001D526D"/>
    <w:rsid w:val="001D7281"/>
    <w:rsid w:val="001E35D6"/>
    <w:rsid w:val="001E3A75"/>
    <w:rsid w:val="001E5519"/>
    <w:rsid w:val="001E7331"/>
    <w:rsid w:val="001E777C"/>
    <w:rsid w:val="001F0ECA"/>
    <w:rsid w:val="00210BFB"/>
    <w:rsid w:val="00213507"/>
    <w:rsid w:val="00213E82"/>
    <w:rsid w:val="002175AB"/>
    <w:rsid w:val="00217B93"/>
    <w:rsid w:val="002240FB"/>
    <w:rsid w:val="00224F80"/>
    <w:rsid w:val="00225865"/>
    <w:rsid w:val="002306D1"/>
    <w:rsid w:val="00233F40"/>
    <w:rsid w:val="00235E91"/>
    <w:rsid w:val="00240EA9"/>
    <w:rsid w:val="00241BBB"/>
    <w:rsid w:val="002442A5"/>
    <w:rsid w:val="00251D1F"/>
    <w:rsid w:val="00253829"/>
    <w:rsid w:val="00253E64"/>
    <w:rsid w:val="00257888"/>
    <w:rsid w:val="002615D2"/>
    <w:rsid w:val="0026611F"/>
    <w:rsid w:val="0027250D"/>
    <w:rsid w:val="0027383F"/>
    <w:rsid w:val="002855E9"/>
    <w:rsid w:val="0029269C"/>
    <w:rsid w:val="00295AD9"/>
    <w:rsid w:val="002A01E4"/>
    <w:rsid w:val="002B2D9F"/>
    <w:rsid w:val="002B6191"/>
    <w:rsid w:val="002B6D51"/>
    <w:rsid w:val="002C2120"/>
    <w:rsid w:val="002C255F"/>
    <w:rsid w:val="002C3F7F"/>
    <w:rsid w:val="002C4CB6"/>
    <w:rsid w:val="002D3A14"/>
    <w:rsid w:val="002D56B8"/>
    <w:rsid w:val="002E0158"/>
    <w:rsid w:val="002E2BA5"/>
    <w:rsid w:val="002E5FE9"/>
    <w:rsid w:val="002F3556"/>
    <w:rsid w:val="002F38A8"/>
    <w:rsid w:val="00301602"/>
    <w:rsid w:val="003019CC"/>
    <w:rsid w:val="003037F5"/>
    <w:rsid w:val="0030492E"/>
    <w:rsid w:val="00306F34"/>
    <w:rsid w:val="00307F65"/>
    <w:rsid w:val="00315CE9"/>
    <w:rsid w:val="0031653B"/>
    <w:rsid w:val="00317082"/>
    <w:rsid w:val="003172A7"/>
    <w:rsid w:val="00321354"/>
    <w:rsid w:val="00322BFA"/>
    <w:rsid w:val="00331A9C"/>
    <w:rsid w:val="00333EB7"/>
    <w:rsid w:val="003359B5"/>
    <w:rsid w:val="00336A3A"/>
    <w:rsid w:val="00337523"/>
    <w:rsid w:val="0034055F"/>
    <w:rsid w:val="00342572"/>
    <w:rsid w:val="00351CC1"/>
    <w:rsid w:val="00351E7E"/>
    <w:rsid w:val="00354955"/>
    <w:rsid w:val="0035524A"/>
    <w:rsid w:val="003565C2"/>
    <w:rsid w:val="003602E1"/>
    <w:rsid w:val="00366787"/>
    <w:rsid w:val="00366B8B"/>
    <w:rsid w:val="00373378"/>
    <w:rsid w:val="0039163F"/>
    <w:rsid w:val="00392D64"/>
    <w:rsid w:val="00394CBD"/>
    <w:rsid w:val="003A038C"/>
    <w:rsid w:val="003A2542"/>
    <w:rsid w:val="003A2C6E"/>
    <w:rsid w:val="003A3300"/>
    <w:rsid w:val="003A3AB3"/>
    <w:rsid w:val="003B16E2"/>
    <w:rsid w:val="003B5B9E"/>
    <w:rsid w:val="003B6B58"/>
    <w:rsid w:val="003C60BE"/>
    <w:rsid w:val="003C6AF6"/>
    <w:rsid w:val="003D0B87"/>
    <w:rsid w:val="003D201F"/>
    <w:rsid w:val="003D256E"/>
    <w:rsid w:val="003D2EE6"/>
    <w:rsid w:val="003D35A3"/>
    <w:rsid w:val="003D5C02"/>
    <w:rsid w:val="003D5C40"/>
    <w:rsid w:val="003D66F6"/>
    <w:rsid w:val="003E2FF1"/>
    <w:rsid w:val="003E4256"/>
    <w:rsid w:val="003E7977"/>
    <w:rsid w:val="003F06A9"/>
    <w:rsid w:val="003F1264"/>
    <w:rsid w:val="003F335D"/>
    <w:rsid w:val="003F5D39"/>
    <w:rsid w:val="004006BA"/>
    <w:rsid w:val="004008A7"/>
    <w:rsid w:val="0040333D"/>
    <w:rsid w:val="004115CF"/>
    <w:rsid w:val="004140B5"/>
    <w:rsid w:val="00414ED3"/>
    <w:rsid w:val="00420601"/>
    <w:rsid w:val="0042144F"/>
    <w:rsid w:val="00426068"/>
    <w:rsid w:val="00426746"/>
    <w:rsid w:val="00426B86"/>
    <w:rsid w:val="00430C52"/>
    <w:rsid w:val="00432C24"/>
    <w:rsid w:val="004359CE"/>
    <w:rsid w:val="00436697"/>
    <w:rsid w:val="00442B2D"/>
    <w:rsid w:val="00442EBC"/>
    <w:rsid w:val="00452258"/>
    <w:rsid w:val="004618FA"/>
    <w:rsid w:val="0046208C"/>
    <w:rsid w:val="00463E85"/>
    <w:rsid w:val="00465E8E"/>
    <w:rsid w:val="00471965"/>
    <w:rsid w:val="004758A9"/>
    <w:rsid w:val="004801F7"/>
    <w:rsid w:val="00480700"/>
    <w:rsid w:val="00480EFF"/>
    <w:rsid w:val="0048140B"/>
    <w:rsid w:val="0048312A"/>
    <w:rsid w:val="00491C73"/>
    <w:rsid w:val="00494F54"/>
    <w:rsid w:val="00497EF4"/>
    <w:rsid w:val="004A2458"/>
    <w:rsid w:val="004A7A26"/>
    <w:rsid w:val="004A7C48"/>
    <w:rsid w:val="004B689D"/>
    <w:rsid w:val="004C33D1"/>
    <w:rsid w:val="004D038B"/>
    <w:rsid w:val="004D0A1C"/>
    <w:rsid w:val="004D46F7"/>
    <w:rsid w:val="004D4E37"/>
    <w:rsid w:val="004E0736"/>
    <w:rsid w:val="004E3997"/>
    <w:rsid w:val="004E4F16"/>
    <w:rsid w:val="004E50E3"/>
    <w:rsid w:val="004E6F2C"/>
    <w:rsid w:val="004F1375"/>
    <w:rsid w:val="004F24E5"/>
    <w:rsid w:val="004F3121"/>
    <w:rsid w:val="004F525D"/>
    <w:rsid w:val="004F6DC4"/>
    <w:rsid w:val="0050053E"/>
    <w:rsid w:val="005057D8"/>
    <w:rsid w:val="0051088B"/>
    <w:rsid w:val="005124F0"/>
    <w:rsid w:val="00514A0D"/>
    <w:rsid w:val="00517122"/>
    <w:rsid w:val="005226E7"/>
    <w:rsid w:val="00525D97"/>
    <w:rsid w:val="005277DA"/>
    <w:rsid w:val="0053257F"/>
    <w:rsid w:val="00532833"/>
    <w:rsid w:val="00545F1F"/>
    <w:rsid w:val="0054621A"/>
    <w:rsid w:val="0054629C"/>
    <w:rsid w:val="005536AD"/>
    <w:rsid w:val="00562B85"/>
    <w:rsid w:val="005650A4"/>
    <w:rsid w:val="0057521C"/>
    <w:rsid w:val="005754E6"/>
    <w:rsid w:val="00581A55"/>
    <w:rsid w:val="00582692"/>
    <w:rsid w:val="00584890"/>
    <w:rsid w:val="005873D1"/>
    <w:rsid w:val="0059158A"/>
    <w:rsid w:val="00591C08"/>
    <w:rsid w:val="00594CBC"/>
    <w:rsid w:val="005A0D39"/>
    <w:rsid w:val="005A31E0"/>
    <w:rsid w:val="005B09C5"/>
    <w:rsid w:val="005B510F"/>
    <w:rsid w:val="005C06F3"/>
    <w:rsid w:val="005C0C12"/>
    <w:rsid w:val="005C39BC"/>
    <w:rsid w:val="005D4DCA"/>
    <w:rsid w:val="005D5EF9"/>
    <w:rsid w:val="005D61AF"/>
    <w:rsid w:val="005D7E0A"/>
    <w:rsid w:val="005F26DD"/>
    <w:rsid w:val="00600951"/>
    <w:rsid w:val="006039C6"/>
    <w:rsid w:val="006047E7"/>
    <w:rsid w:val="00605379"/>
    <w:rsid w:val="006134DA"/>
    <w:rsid w:val="006166C1"/>
    <w:rsid w:val="00616925"/>
    <w:rsid w:val="00616E28"/>
    <w:rsid w:val="00616F88"/>
    <w:rsid w:val="00620F84"/>
    <w:rsid w:val="006267C8"/>
    <w:rsid w:val="0063282E"/>
    <w:rsid w:val="00636148"/>
    <w:rsid w:val="0064088A"/>
    <w:rsid w:val="006430A5"/>
    <w:rsid w:val="0064446A"/>
    <w:rsid w:val="00645266"/>
    <w:rsid w:val="00646FA8"/>
    <w:rsid w:val="006548BA"/>
    <w:rsid w:val="006566C4"/>
    <w:rsid w:val="00657230"/>
    <w:rsid w:val="00660892"/>
    <w:rsid w:val="00660A6E"/>
    <w:rsid w:val="00666C14"/>
    <w:rsid w:val="0066729D"/>
    <w:rsid w:val="00667E7E"/>
    <w:rsid w:val="006706E6"/>
    <w:rsid w:val="00670AC4"/>
    <w:rsid w:val="0067382C"/>
    <w:rsid w:val="00680B9B"/>
    <w:rsid w:val="00682280"/>
    <w:rsid w:val="00683EC4"/>
    <w:rsid w:val="00687804"/>
    <w:rsid w:val="00697C0B"/>
    <w:rsid w:val="006A1ABF"/>
    <w:rsid w:val="006A2599"/>
    <w:rsid w:val="006A3612"/>
    <w:rsid w:val="006A6D23"/>
    <w:rsid w:val="006A75C5"/>
    <w:rsid w:val="006A7D43"/>
    <w:rsid w:val="006B2480"/>
    <w:rsid w:val="006B3818"/>
    <w:rsid w:val="006B62AD"/>
    <w:rsid w:val="006B6FC0"/>
    <w:rsid w:val="006C0371"/>
    <w:rsid w:val="006C1B42"/>
    <w:rsid w:val="006C30D2"/>
    <w:rsid w:val="006C3984"/>
    <w:rsid w:val="006D110C"/>
    <w:rsid w:val="006D5CDC"/>
    <w:rsid w:val="006D7C1F"/>
    <w:rsid w:val="006E2E19"/>
    <w:rsid w:val="006E35C1"/>
    <w:rsid w:val="006E36F0"/>
    <w:rsid w:val="006E69A3"/>
    <w:rsid w:val="006F29CE"/>
    <w:rsid w:val="006F2AC0"/>
    <w:rsid w:val="006F7E13"/>
    <w:rsid w:val="00703385"/>
    <w:rsid w:val="00706A5D"/>
    <w:rsid w:val="007129A6"/>
    <w:rsid w:val="00713362"/>
    <w:rsid w:val="00713768"/>
    <w:rsid w:val="00715BA1"/>
    <w:rsid w:val="00720149"/>
    <w:rsid w:val="00720746"/>
    <w:rsid w:val="007222CF"/>
    <w:rsid w:val="00724DDC"/>
    <w:rsid w:val="00727125"/>
    <w:rsid w:val="00727280"/>
    <w:rsid w:val="00727E5D"/>
    <w:rsid w:val="0073121D"/>
    <w:rsid w:val="007323AD"/>
    <w:rsid w:val="0073465B"/>
    <w:rsid w:val="0073537D"/>
    <w:rsid w:val="00740530"/>
    <w:rsid w:val="0074148A"/>
    <w:rsid w:val="0074435B"/>
    <w:rsid w:val="007512B1"/>
    <w:rsid w:val="00753963"/>
    <w:rsid w:val="0076089B"/>
    <w:rsid w:val="007615A5"/>
    <w:rsid w:val="0076384A"/>
    <w:rsid w:val="00764D47"/>
    <w:rsid w:val="00767FA6"/>
    <w:rsid w:val="00772E8D"/>
    <w:rsid w:val="00777E56"/>
    <w:rsid w:val="0078151E"/>
    <w:rsid w:val="00781E2D"/>
    <w:rsid w:val="00782655"/>
    <w:rsid w:val="00782DBD"/>
    <w:rsid w:val="0078403D"/>
    <w:rsid w:val="00784977"/>
    <w:rsid w:val="007873E7"/>
    <w:rsid w:val="00790570"/>
    <w:rsid w:val="00791F43"/>
    <w:rsid w:val="00795932"/>
    <w:rsid w:val="007A277A"/>
    <w:rsid w:val="007A2CD0"/>
    <w:rsid w:val="007A3671"/>
    <w:rsid w:val="007A6A35"/>
    <w:rsid w:val="007A7948"/>
    <w:rsid w:val="007B2B55"/>
    <w:rsid w:val="007B6002"/>
    <w:rsid w:val="007B749A"/>
    <w:rsid w:val="007C094A"/>
    <w:rsid w:val="007C38D4"/>
    <w:rsid w:val="007C5342"/>
    <w:rsid w:val="007D1290"/>
    <w:rsid w:val="007D1D28"/>
    <w:rsid w:val="007D38B8"/>
    <w:rsid w:val="007D3A03"/>
    <w:rsid w:val="007D5BE8"/>
    <w:rsid w:val="007D5BF3"/>
    <w:rsid w:val="007D6AED"/>
    <w:rsid w:val="007E51DB"/>
    <w:rsid w:val="007F2FCF"/>
    <w:rsid w:val="007F5680"/>
    <w:rsid w:val="007F6DF2"/>
    <w:rsid w:val="007F78BC"/>
    <w:rsid w:val="007F790A"/>
    <w:rsid w:val="008029CF"/>
    <w:rsid w:val="00802D24"/>
    <w:rsid w:val="00810A16"/>
    <w:rsid w:val="008153CB"/>
    <w:rsid w:val="00815C43"/>
    <w:rsid w:val="00820CC1"/>
    <w:rsid w:val="00821719"/>
    <w:rsid w:val="00824573"/>
    <w:rsid w:val="008263D7"/>
    <w:rsid w:val="00826A16"/>
    <w:rsid w:val="00827FA6"/>
    <w:rsid w:val="008370AE"/>
    <w:rsid w:val="00844386"/>
    <w:rsid w:val="00845A36"/>
    <w:rsid w:val="00847C99"/>
    <w:rsid w:val="00851BB4"/>
    <w:rsid w:val="00853C19"/>
    <w:rsid w:val="0085525C"/>
    <w:rsid w:val="00856900"/>
    <w:rsid w:val="00857924"/>
    <w:rsid w:val="00861AFA"/>
    <w:rsid w:val="008724DF"/>
    <w:rsid w:val="00873CA4"/>
    <w:rsid w:val="0087702A"/>
    <w:rsid w:val="00880745"/>
    <w:rsid w:val="00887209"/>
    <w:rsid w:val="00891DF1"/>
    <w:rsid w:val="00895A4A"/>
    <w:rsid w:val="00895AF9"/>
    <w:rsid w:val="00897E1D"/>
    <w:rsid w:val="008A12B0"/>
    <w:rsid w:val="008A1302"/>
    <w:rsid w:val="008A275F"/>
    <w:rsid w:val="008A7361"/>
    <w:rsid w:val="008B262B"/>
    <w:rsid w:val="008C0CEE"/>
    <w:rsid w:val="008C113D"/>
    <w:rsid w:val="008C2979"/>
    <w:rsid w:val="008C46F6"/>
    <w:rsid w:val="008C5F86"/>
    <w:rsid w:val="008D0F4C"/>
    <w:rsid w:val="008D27DB"/>
    <w:rsid w:val="008D32C7"/>
    <w:rsid w:val="008D5825"/>
    <w:rsid w:val="008D7E04"/>
    <w:rsid w:val="008E10DD"/>
    <w:rsid w:val="008E19DA"/>
    <w:rsid w:val="008E5099"/>
    <w:rsid w:val="008E6756"/>
    <w:rsid w:val="008F16BD"/>
    <w:rsid w:val="00913D96"/>
    <w:rsid w:val="009166FB"/>
    <w:rsid w:val="009169C9"/>
    <w:rsid w:val="00917E6F"/>
    <w:rsid w:val="00920D8F"/>
    <w:rsid w:val="00930B0D"/>
    <w:rsid w:val="00930BF7"/>
    <w:rsid w:val="009366B1"/>
    <w:rsid w:val="009460C1"/>
    <w:rsid w:val="0095006B"/>
    <w:rsid w:val="009521DE"/>
    <w:rsid w:val="00954CFF"/>
    <w:rsid w:val="009650F8"/>
    <w:rsid w:val="00965379"/>
    <w:rsid w:val="00966F8B"/>
    <w:rsid w:val="0098179D"/>
    <w:rsid w:val="00981E7C"/>
    <w:rsid w:val="0098256C"/>
    <w:rsid w:val="00983E62"/>
    <w:rsid w:val="00985B68"/>
    <w:rsid w:val="009901D8"/>
    <w:rsid w:val="00991219"/>
    <w:rsid w:val="009961DC"/>
    <w:rsid w:val="009A482B"/>
    <w:rsid w:val="009A4CF9"/>
    <w:rsid w:val="009A74D2"/>
    <w:rsid w:val="009A76D1"/>
    <w:rsid w:val="009B2C85"/>
    <w:rsid w:val="009B5DB2"/>
    <w:rsid w:val="009B6F9D"/>
    <w:rsid w:val="009C0587"/>
    <w:rsid w:val="009C57D1"/>
    <w:rsid w:val="009C5AAF"/>
    <w:rsid w:val="009D20FF"/>
    <w:rsid w:val="009D5BC8"/>
    <w:rsid w:val="009E08CF"/>
    <w:rsid w:val="009E0F95"/>
    <w:rsid w:val="009E32AC"/>
    <w:rsid w:val="009E44FC"/>
    <w:rsid w:val="009F6761"/>
    <w:rsid w:val="009F7815"/>
    <w:rsid w:val="00A014C1"/>
    <w:rsid w:val="00A06B78"/>
    <w:rsid w:val="00A06F15"/>
    <w:rsid w:val="00A07CCD"/>
    <w:rsid w:val="00A14C83"/>
    <w:rsid w:val="00A14EA6"/>
    <w:rsid w:val="00A15B90"/>
    <w:rsid w:val="00A210D6"/>
    <w:rsid w:val="00A2234C"/>
    <w:rsid w:val="00A31E5B"/>
    <w:rsid w:val="00A328A1"/>
    <w:rsid w:val="00A35986"/>
    <w:rsid w:val="00A35B8E"/>
    <w:rsid w:val="00A4415F"/>
    <w:rsid w:val="00A44EE0"/>
    <w:rsid w:val="00A46742"/>
    <w:rsid w:val="00A5234A"/>
    <w:rsid w:val="00A56EAB"/>
    <w:rsid w:val="00A60914"/>
    <w:rsid w:val="00A60D8A"/>
    <w:rsid w:val="00A679DA"/>
    <w:rsid w:val="00A71384"/>
    <w:rsid w:val="00A74DCA"/>
    <w:rsid w:val="00A75A02"/>
    <w:rsid w:val="00A8044C"/>
    <w:rsid w:val="00A82B26"/>
    <w:rsid w:val="00A840EF"/>
    <w:rsid w:val="00A856F4"/>
    <w:rsid w:val="00A87DBC"/>
    <w:rsid w:val="00A91EF5"/>
    <w:rsid w:val="00AA11F6"/>
    <w:rsid w:val="00AA1CEB"/>
    <w:rsid w:val="00AA3A27"/>
    <w:rsid w:val="00AB4771"/>
    <w:rsid w:val="00AC1FC3"/>
    <w:rsid w:val="00AC2A37"/>
    <w:rsid w:val="00AD0237"/>
    <w:rsid w:val="00AD5B65"/>
    <w:rsid w:val="00AD5D35"/>
    <w:rsid w:val="00AE3F98"/>
    <w:rsid w:val="00AE7B52"/>
    <w:rsid w:val="00AF0FF1"/>
    <w:rsid w:val="00AF1907"/>
    <w:rsid w:val="00AF2017"/>
    <w:rsid w:val="00AF73AC"/>
    <w:rsid w:val="00AF7B4D"/>
    <w:rsid w:val="00B00A6A"/>
    <w:rsid w:val="00B03165"/>
    <w:rsid w:val="00B03AE6"/>
    <w:rsid w:val="00B04E70"/>
    <w:rsid w:val="00B10151"/>
    <w:rsid w:val="00B1410A"/>
    <w:rsid w:val="00B14D32"/>
    <w:rsid w:val="00B21F9B"/>
    <w:rsid w:val="00B23B4C"/>
    <w:rsid w:val="00B26C38"/>
    <w:rsid w:val="00B32CF7"/>
    <w:rsid w:val="00B37C24"/>
    <w:rsid w:val="00B40D52"/>
    <w:rsid w:val="00B41D8A"/>
    <w:rsid w:val="00B441E8"/>
    <w:rsid w:val="00B518C9"/>
    <w:rsid w:val="00B535F2"/>
    <w:rsid w:val="00B554C6"/>
    <w:rsid w:val="00B6579C"/>
    <w:rsid w:val="00B854DC"/>
    <w:rsid w:val="00B866C3"/>
    <w:rsid w:val="00B86E91"/>
    <w:rsid w:val="00B87094"/>
    <w:rsid w:val="00B90A20"/>
    <w:rsid w:val="00B9387E"/>
    <w:rsid w:val="00B93B17"/>
    <w:rsid w:val="00BB062C"/>
    <w:rsid w:val="00BC1F34"/>
    <w:rsid w:val="00BC20D9"/>
    <w:rsid w:val="00BC4403"/>
    <w:rsid w:val="00BC57DA"/>
    <w:rsid w:val="00BC7889"/>
    <w:rsid w:val="00BD4396"/>
    <w:rsid w:val="00BD68CC"/>
    <w:rsid w:val="00BE0EC8"/>
    <w:rsid w:val="00BE76D4"/>
    <w:rsid w:val="00BF0A65"/>
    <w:rsid w:val="00BF29F2"/>
    <w:rsid w:val="00BF3B95"/>
    <w:rsid w:val="00BF52F1"/>
    <w:rsid w:val="00BF659D"/>
    <w:rsid w:val="00BF7610"/>
    <w:rsid w:val="00C00FF0"/>
    <w:rsid w:val="00C01D00"/>
    <w:rsid w:val="00C11505"/>
    <w:rsid w:val="00C11D27"/>
    <w:rsid w:val="00C1324A"/>
    <w:rsid w:val="00C133B2"/>
    <w:rsid w:val="00C14F33"/>
    <w:rsid w:val="00C155C4"/>
    <w:rsid w:val="00C2028A"/>
    <w:rsid w:val="00C235EE"/>
    <w:rsid w:val="00C23735"/>
    <w:rsid w:val="00C256D2"/>
    <w:rsid w:val="00C25F21"/>
    <w:rsid w:val="00C2601B"/>
    <w:rsid w:val="00C34096"/>
    <w:rsid w:val="00C40748"/>
    <w:rsid w:val="00C415A2"/>
    <w:rsid w:val="00C42CFD"/>
    <w:rsid w:val="00C553C2"/>
    <w:rsid w:val="00C60BBD"/>
    <w:rsid w:val="00C66132"/>
    <w:rsid w:val="00C7228A"/>
    <w:rsid w:val="00C7736D"/>
    <w:rsid w:val="00C85FBF"/>
    <w:rsid w:val="00C92E9E"/>
    <w:rsid w:val="00C97F98"/>
    <w:rsid w:val="00CA016F"/>
    <w:rsid w:val="00CA1F7D"/>
    <w:rsid w:val="00CA4BD4"/>
    <w:rsid w:val="00CB74D3"/>
    <w:rsid w:val="00CC627D"/>
    <w:rsid w:val="00CC7ED2"/>
    <w:rsid w:val="00CD30C6"/>
    <w:rsid w:val="00CD3317"/>
    <w:rsid w:val="00CD4D79"/>
    <w:rsid w:val="00CD589B"/>
    <w:rsid w:val="00CD6D59"/>
    <w:rsid w:val="00CE0DBE"/>
    <w:rsid w:val="00CE156F"/>
    <w:rsid w:val="00CE3DF0"/>
    <w:rsid w:val="00CE6994"/>
    <w:rsid w:val="00CF2161"/>
    <w:rsid w:val="00CF3537"/>
    <w:rsid w:val="00CF4640"/>
    <w:rsid w:val="00CF4F5E"/>
    <w:rsid w:val="00CF658E"/>
    <w:rsid w:val="00D00D55"/>
    <w:rsid w:val="00D01B52"/>
    <w:rsid w:val="00D0687D"/>
    <w:rsid w:val="00D15BB7"/>
    <w:rsid w:val="00D20289"/>
    <w:rsid w:val="00D210A2"/>
    <w:rsid w:val="00D2299E"/>
    <w:rsid w:val="00D23B2C"/>
    <w:rsid w:val="00D304E2"/>
    <w:rsid w:val="00D31686"/>
    <w:rsid w:val="00D31CDA"/>
    <w:rsid w:val="00D36950"/>
    <w:rsid w:val="00D4684E"/>
    <w:rsid w:val="00D47C2E"/>
    <w:rsid w:val="00D47DF5"/>
    <w:rsid w:val="00D52650"/>
    <w:rsid w:val="00D53E8C"/>
    <w:rsid w:val="00D60082"/>
    <w:rsid w:val="00D63380"/>
    <w:rsid w:val="00D64B07"/>
    <w:rsid w:val="00D768E7"/>
    <w:rsid w:val="00D76C74"/>
    <w:rsid w:val="00D900EE"/>
    <w:rsid w:val="00D935CE"/>
    <w:rsid w:val="00D95737"/>
    <w:rsid w:val="00D96F1D"/>
    <w:rsid w:val="00DA3030"/>
    <w:rsid w:val="00DA5033"/>
    <w:rsid w:val="00DA5C21"/>
    <w:rsid w:val="00DA7D04"/>
    <w:rsid w:val="00DB4B44"/>
    <w:rsid w:val="00DB5610"/>
    <w:rsid w:val="00DC1E56"/>
    <w:rsid w:val="00DC2A32"/>
    <w:rsid w:val="00DC57DD"/>
    <w:rsid w:val="00DD1ABB"/>
    <w:rsid w:val="00DD5FC7"/>
    <w:rsid w:val="00DD70FB"/>
    <w:rsid w:val="00DE19D1"/>
    <w:rsid w:val="00DE730C"/>
    <w:rsid w:val="00DF1069"/>
    <w:rsid w:val="00DF2009"/>
    <w:rsid w:val="00DF6E6A"/>
    <w:rsid w:val="00E01942"/>
    <w:rsid w:val="00E030A4"/>
    <w:rsid w:val="00E04166"/>
    <w:rsid w:val="00E06C21"/>
    <w:rsid w:val="00E1102A"/>
    <w:rsid w:val="00E13442"/>
    <w:rsid w:val="00E1666D"/>
    <w:rsid w:val="00E31A72"/>
    <w:rsid w:val="00E31F0C"/>
    <w:rsid w:val="00E47AE3"/>
    <w:rsid w:val="00E535FA"/>
    <w:rsid w:val="00E60A5B"/>
    <w:rsid w:val="00E62162"/>
    <w:rsid w:val="00E64245"/>
    <w:rsid w:val="00E73CB7"/>
    <w:rsid w:val="00E7745C"/>
    <w:rsid w:val="00E85831"/>
    <w:rsid w:val="00E8777A"/>
    <w:rsid w:val="00E9118B"/>
    <w:rsid w:val="00E91545"/>
    <w:rsid w:val="00E92508"/>
    <w:rsid w:val="00E9316B"/>
    <w:rsid w:val="00E93F34"/>
    <w:rsid w:val="00EA18FC"/>
    <w:rsid w:val="00EA3B5A"/>
    <w:rsid w:val="00EA5705"/>
    <w:rsid w:val="00EA6429"/>
    <w:rsid w:val="00EA7D83"/>
    <w:rsid w:val="00EB7F35"/>
    <w:rsid w:val="00EC10B2"/>
    <w:rsid w:val="00EC4875"/>
    <w:rsid w:val="00EC7652"/>
    <w:rsid w:val="00EC7F40"/>
    <w:rsid w:val="00ED2116"/>
    <w:rsid w:val="00ED69F6"/>
    <w:rsid w:val="00EE496C"/>
    <w:rsid w:val="00EE4CCC"/>
    <w:rsid w:val="00EE7859"/>
    <w:rsid w:val="00EF1A8E"/>
    <w:rsid w:val="00F00224"/>
    <w:rsid w:val="00F00F64"/>
    <w:rsid w:val="00F06DEC"/>
    <w:rsid w:val="00F07B42"/>
    <w:rsid w:val="00F10DA5"/>
    <w:rsid w:val="00F16CF7"/>
    <w:rsid w:val="00F25230"/>
    <w:rsid w:val="00F3092B"/>
    <w:rsid w:val="00F31BFD"/>
    <w:rsid w:val="00F41D58"/>
    <w:rsid w:val="00F45B76"/>
    <w:rsid w:val="00F463BD"/>
    <w:rsid w:val="00F51C28"/>
    <w:rsid w:val="00F52504"/>
    <w:rsid w:val="00F55C26"/>
    <w:rsid w:val="00F57F00"/>
    <w:rsid w:val="00F649F2"/>
    <w:rsid w:val="00F654B0"/>
    <w:rsid w:val="00F730E2"/>
    <w:rsid w:val="00F74AAE"/>
    <w:rsid w:val="00F80D7A"/>
    <w:rsid w:val="00F81CCF"/>
    <w:rsid w:val="00F90AF9"/>
    <w:rsid w:val="00FA156C"/>
    <w:rsid w:val="00FA1F19"/>
    <w:rsid w:val="00FA5716"/>
    <w:rsid w:val="00FA5D13"/>
    <w:rsid w:val="00FB4DCB"/>
    <w:rsid w:val="00FB4E57"/>
    <w:rsid w:val="00FB60B2"/>
    <w:rsid w:val="00FC32D9"/>
    <w:rsid w:val="00FC64AD"/>
    <w:rsid w:val="00FE4615"/>
    <w:rsid w:val="00FE5A28"/>
    <w:rsid w:val="00FE6DF6"/>
    <w:rsid w:val="00FF0BF3"/>
    <w:rsid w:val="00FF4E26"/>
    <w:rsid w:val="00FF62FC"/>
    <w:rsid w:val="00FF6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6305C"/>
  <w15:docId w15:val="{027E1D30-92FD-41E1-BDE2-05A740B78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99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E399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E399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4E399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rsid w:val="00A35B8E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EE49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A6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A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A6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6A35"/>
    <w:rPr>
      <w:rFonts w:ascii="Calibri" w:eastAsia="Times New Roman" w:hAnsi="Calibri" w:cs="Times New Roman"/>
      <w:lang w:eastAsia="ru-RU"/>
    </w:rPr>
  </w:style>
  <w:style w:type="paragraph" w:styleId="aa">
    <w:name w:val="No Spacing"/>
    <w:uiPriority w:val="1"/>
    <w:qFormat/>
    <w:rsid w:val="000B1383"/>
    <w:pPr>
      <w:spacing w:after="0" w:line="240" w:lineRule="auto"/>
    </w:pPr>
    <w:rPr>
      <w:rFonts w:ascii="Times New Roman" w:eastAsia="Times New Roman" w:hAnsi="Times New Roman" w:cs="Times New Roman"/>
      <w:caps/>
      <w:sz w:val="26"/>
      <w:szCs w:val="24"/>
      <w:lang w:eastAsia="ru-RU"/>
    </w:rPr>
  </w:style>
  <w:style w:type="character" w:styleId="ab">
    <w:name w:val="Hyperlink"/>
    <w:basedOn w:val="a0"/>
    <w:uiPriority w:val="99"/>
    <w:unhideWhenUsed/>
    <w:rsid w:val="000B138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FA1F19"/>
  </w:style>
  <w:style w:type="paragraph" w:styleId="ac">
    <w:name w:val="List Paragraph"/>
    <w:basedOn w:val="a"/>
    <w:uiPriority w:val="34"/>
    <w:qFormat/>
    <w:rsid w:val="00147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30687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6861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31CA5-7B72-47EE-ABA4-E318EFBF7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1038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Ральцевич Лариса Юрьевна</cp:lastModifiedBy>
  <cp:revision>4</cp:revision>
  <cp:lastPrinted>2020-09-30T03:24:00Z</cp:lastPrinted>
  <dcterms:created xsi:type="dcterms:W3CDTF">2020-10-22T03:04:00Z</dcterms:created>
  <dcterms:modified xsi:type="dcterms:W3CDTF">2020-11-06T08:29:00Z</dcterms:modified>
</cp:coreProperties>
</file>